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383A" w14:textId="77777777" w:rsidR="00381425" w:rsidRPr="004E276A" w:rsidRDefault="00A17214" w:rsidP="004E27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9C96F" wp14:editId="57E18249">
                <wp:simplePos x="0" y="0"/>
                <wp:positionH relativeFrom="column">
                  <wp:posOffset>-619125</wp:posOffset>
                </wp:positionH>
                <wp:positionV relativeFrom="paragraph">
                  <wp:posOffset>175895</wp:posOffset>
                </wp:positionV>
                <wp:extent cx="6572250" cy="8677275"/>
                <wp:effectExtent l="95250" t="95250" r="19050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97524F" w14:textId="77777777" w:rsidR="00A17214" w:rsidRPr="00933AE3" w:rsidRDefault="00A17214" w:rsidP="00A17214">
                            <w:pPr>
                              <w:pStyle w:val="8"/>
                              <w:rPr>
                                <w:rFonts w:cs="David"/>
                                <w:i/>
                                <w:iCs/>
                                <w:noProof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avid"/>
                                <w:i/>
                                <w:iCs/>
                                <w:noProof w:val="0"/>
                                <w:sz w:val="36"/>
                                <w:szCs w:val="36"/>
                                <w:rtl/>
                              </w:rPr>
                              <w:t>מכרז</w:t>
                            </w:r>
                            <w:r>
                              <w:rPr>
                                <w:rFonts w:cs="David" w:hint="cs"/>
                                <w:i/>
                                <w:iCs/>
                                <w:noProof w:val="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33AE3">
                              <w:rPr>
                                <w:rFonts w:cs="David"/>
                                <w:i/>
                                <w:iCs/>
                                <w:noProof w:val="0"/>
                                <w:sz w:val="36"/>
                                <w:szCs w:val="36"/>
                                <w:rtl/>
                              </w:rPr>
                              <w:t>לתפקיד:</w:t>
                            </w:r>
                          </w:p>
                          <w:p w14:paraId="0E3DA6D3" w14:textId="77777777" w:rsidR="00A17214" w:rsidRPr="00CB6EA5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35A585" w14:textId="77777777" w:rsidR="00A17214" w:rsidRPr="00504F28" w:rsidRDefault="00A17214" w:rsidP="00A17214">
                            <w:pPr>
                              <w:pStyle w:val="8"/>
                              <w:jc w:val="left"/>
                              <w:rPr>
                                <w:rFonts w:cs="David"/>
                                <w:b w:val="0"/>
                                <w:bCs w:val="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B1BDA5A" w14:textId="50BEEE47" w:rsidR="00A17214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</w:pPr>
                            <w:r w:rsidRPr="003751B6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>רכז/ת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 xml:space="preserve"> </w:t>
                            </w:r>
                            <w:r w:rsidRPr="003751B6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 xml:space="preserve">ביחידה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>לקשרים אקדמיים בינלאומיים</w:t>
                            </w:r>
                            <w:r w:rsidRPr="003751B6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 xml:space="preserve"> </w:t>
                            </w:r>
                          </w:p>
                          <w:p w14:paraId="16946C10" w14:textId="77777777" w:rsidR="00A17214" w:rsidRPr="003751B6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</w:pPr>
                            <w:r w:rsidRPr="003751B6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>(</w:t>
                            </w:r>
                            <w:r w:rsidRPr="003751B6">
                              <w:rPr>
                                <w:rFonts w:cs="David"/>
                                <w:b/>
                                <w:bCs/>
                                <w:sz w:val="48"/>
                                <w:szCs w:val="48"/>
                                <w:lang w:eastAsia="he-IL"/>
                              </w:rPr>
                              <w:t>International Office</w:t>
                            </w:r>
                            <w:r w:rsidRPr="003751B6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he-IL"/>
                              </w:rPr>
                              <w:t xml:space="preserve">) </w:t>
                            </w:r>
                          </w:p>
                          <w:p w14:paraId="57027296" w14:textId="77777777" w:rsidR="00A17214" w:rsidRPr="00DB1E03" w:rsidRDefault="00A17214" w:rsidP="00A17214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3F2B6FE" w14:textId="77777777" w:rsidR="00A17214" w:rsidRDefault="00A17214" w:rsidP="00A17214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6162E139" w14:textId="77777777" w:rsidR="00A17214" w:rsidRDefault="00A17214" w:rsidP="00A17214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114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תיאור התפקיד</w:t>
                            </w:r>
                            <w:r w:rsidRPr="00C27114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9673554" w14:textId="77777777" w:rsidR="00A17214" w:rsidRPr="00C27114" w:rsidRDefault="00A17214" w:rsidP="00A17214">
                            <w:pPr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775A763" w14:textId="77777777" w:rsidR="00A17214" w:rsidRDefault="00A17214" w:rsidP="00A17214">
                            <w:pPr>
                              <w:spacing w:line="360" w:lineRule="auto"/>
                              <w:ind w:left="499"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ניהול אדמיניסטרטיב</w:t>
                            </w:r>
                            <w:r>
                              <w:rPr>
                                <w:rFonts w:cs="David" w:hint="eastAsia"/>
                                <w:rtl/>
                              </w:rPr>
                              <w:t>י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של תכניות בינלאומיות (כגון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rtl/>
                              </w:rPr>
                              <w:t>תוכניות</w:t>
                            </w:r>
                            <w:proofErr w:type="spellEnd"/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rtl/>
                              </w:rPr>
                              <w:t>ארסמוס</w:t>
                            </w:r>
                            <w:proofErr w:type="spellEnd"/>
                            <w:r>
                              <w:rPr>
                                <w:rFonts w:cs="David" w:hint="cs"/>
                                <w:rtl/>
                              </w:rPr>
                              <w:t>+ ) הכולל :</w:t>
                            </w:r>
                          </w:p>
                          <w:p w14:paraId="77A372ED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עבודה עם ראש היחידה לקשרים אקדמיים בינלאומיי</w:t>
                            </w:r>
                            <w:r>
                              <w:rPr>
                                <w:rFonts w:cs="David" w:hint="eastAsia"/>
                                <w:rtl/>
                              </w:rPr>
                              <w:t>ם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  <w:p w14:paraId="020B4377" w14:textId="295E78A8" w:rsidR="00B87149" w:rsidRDefault="00B87149" w:rsidP="00B87149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B87149">
                              <w:rPr>
                                <w:rFonts w:cs="David"/>
                                <w:rtl/>
                              </w:rPr>
                              <w:t>קשר שוטף עם משרדים בינלאומיים בישראל ובעולם</w:t>
                            </w:r>
                          </w:p>
                          <w:p w14:paraId="5966FF5B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השתתפות בכנסים שונים בארץ ובעולם</w:t>
                            </w:r>
                          </w:p>
                          <w:p w14:paraId="5F5F1CAD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ליווי, סיוע ותמיכה מנהלית לחברי סגל בהגשת תכניות בינלאומיות</w:t>
                            </w:r>
                          </w:p>
                          <w:p w14:paraId="5EDBF1C9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ליווי וטיפול בסטודנטים ובמרצים מהמכללה במסגרת חילופי סטודנטים וסגל לחו"ל </w:t>
                            </w:r>
                          </w:p>
                          <w:p w14:paraId="36D79D2A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ליווי וטיפול בסטודנטים ובמרצים מחו"ל המגיעים להתארח במכללה</w:t>
                            </w:r>
                          </w:p>
                          <w:p w14:paraId="08B51261" w14:textId="77777777" w:rsidR="00A172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קשר שוטף מול אגף הכספים בכל האמור בסוגיות תקציביות כספיות של התכניות השונות</w:t>
                            </w:r>
                          </w:p>
                          <w:p w14:paraId="258EB69B" w14:textId="77777777" w:rsidR="00A17214" w:rsidRPr="00A17214" w:rsidRDefault="00A17214" w:rsidP="00A1721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cs="David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7214">
                              <w:rPr>
                                <w:rFonts w:cs="David" w:hint="cs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העבודה תתבצע בקמפוס באר שבע ותכלול נסיעות לקמפוס אשדוד על-פי הצורך</w:t>
                            </w:r>
                          </w:p>
                          <w:p w14:paraId="6F0027F4" w14:textId="6D3B0837" w:rsidR="00A17214" w:rsidRPr="00A17214" w:rsidRDefault="00055407" w:rsidP="0005540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cs="David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David" w:hint="cs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היקף העסקה - 50% משרה</w:t>
                            </w:r>
                            <w:bookmarkStart w:id="0" w:name="_GoBack"/>
                            <w:bookmarkEnd w:id="0"/>
                          </w:p>
                          <w:p w14:paraId="7409BF10" w14:textId="77777777" w:rsidR="00A17214" w:rsidRPr="00A17214" w:rsidRDefault="00A17214" w:rsidP="00A1721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cs="David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7214">
                              <w:rPr>
                                <w:rFonts w:cs="David" w:hint="cs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איוש המשרה - </w:t>
                            </w:r>
                            <w:proofErr w:type="spellStart"/>
                            <w:r w:rsidRPr="00A17214">
                              <w:rPr>
                                <w:rFonts w:cs="David" w:hint="cs"/>
                                <w:b w:val="0"/>
                                <w:bCs w:val="0"/>
                                <w:noProof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מיידי</w:t>
                            </w:r>
                            <w:proofErr w:type="spellEnd"/>
                          </w:p>
                          <w:p w14:paraId="34F3B9BB" w14:textId="77777777" w:rsidR="00A17214" w:rsidRPr="00DB1E03" w:rsidRDefault="00A17214" w:rsidP="00A17214">
                            <w:pPr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</w:p>
                          <w:p w14:paraId="05290A96" w14:textId="77777777" w:rsidR="00A17214" w:rsidRPr="00C27114" w:rsidRDefault="00A17214" w:rsidP="00A17214">
                            <w:pPr>
                              <w:spacing w:line="360" w:lineRule="auto"/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27114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דרישות התפקיד:</w:t>
                            </w:r>
                          </w:p>
                          <w:p w14:paraId="1287D331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 w:rsidRPr="00DB1E03">
                              <w:rPr>
                                <w:rFonts w:cs="David" w:hint="cs"/>
                                <w:rtl/>
                              </w:rPr>
                              <w:t xml:space="preserve">תואר אקדמי 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>–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 xml:space="preserve"> חובה; תואר בתחום הניהול  או המדע 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>–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 xml:space="preserve"> יתרון</w:t>
                            </w:r>
                          </w:p>
                          <w:p w14:paraId="7FBDC933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ניסיון בתפקיד במסגרת מוסד אקדמי וניסיון 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בתפקיד דומה</w:t>
                            </w: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 - יתרון</w:t>
                            </w:r>
                          </w:p>
                          <w:p w14:paraId="2EDCB7E4" w14:textId="77777777" w:rsidR="00A17214" w:rsidRPr="00C27114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עבודה בסביבה ממוחשבת, שליטה מלאה ביישומי  </w:t>
                            </w:r>
                            <w:r w:rsidRPr="00C27114">
                              <w:rPr>
                                <w:rFonts w:cs="David" w:hint="cs"/>
                              </w:rPr>
                              <w:t>O</w:t>
                            </w:r>
                            <w:r w:rsidRPr="00C27114">
                              <w:rPr>
                                <w:rFonts w:cs="David"/>
                              </w:rPr>
                              <w:t>ffice</w:t>
                            </w: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 ובמערכות אינטרנט </w:t>
                            </w:r>
                            <w:r w:rsidRPr="00C27114">
                              <w:rPr>
                                <w:rFonts w:cs="David"/>
                                <w:rtl/>
                              </w:rPr>
                              <w:t>–</w:t>
                            </w: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 חובה</w:t>
                            </w:r>
                          </w:p>
                          <w:p w14:paraId="64878429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יכולת ניסוח וביטוי 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בעל פה ו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>בכתב</w:t>
                            </w: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בשפה העברית והאנגלית </w:t>
                            </w:r>
                            <w:r w:rsidRPr="00C27114">
                              <w:rPr>
                                <w:rFonts w:cs="David" w:hint="cs"/>
                                <w:rtl/>
                              </w:rPr>
                              <w:t xml:space="preserve">ברמה גבוהה מאוד </w:t>
                            </w:r>
                          </w:p>
                          <w:p w14:paraId="3DE60D09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</w:rPr>
                            </w:pPr>
                            <w:r w:rsidRPr="00DB1E03">
                              <w:rPr>
                                <w:rFonts w:cs="David"/>
                                <w:rtl/>
                              </w:rPr>
                              <w:t>יוזמה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,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 xml:space="preserve"> 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 xml:space="preserve">תודעת שירות גבוהה ויחסי אנוש מעולים, 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>כושר ארגון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, אחריות, יסודיות ודייקנות, אמינ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ות ודיסקרטיות</w:t>
                            </w:r>
                          </w:p>
                          <w:p w14:paraId="3D8EDA93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יכולת עבודה עצמאית ויכולת עבודה בצוות</w:t>
                            </w:r>
                          </w:p>
                          <w:p w14:paraId="2C641E1C" w14:textId="77777777" w:rsidR="00A17214" w:rsidRPr="00DB1E03" w:rsidRDefault="00A17214" w:rsidP="00A1721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right="720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DB1E03">
                              <w:rPr>
                                <w:rFonts w:cs="David"/>
                                <w:rtl/>
                              </w:rPr>
                              <w:t xml:space="preserve">נכונות לעבודה בשעות </w:t>
                            </w:r>
                            <w:r w:rsidRPr="00DB1E03">
                              <w:rPr>
                                <w:rFonts w:cs="David" w:hint="cs"/>
                                <w:rtl/>
                              </w:rPr>
                              <w:t>נוספות ו</w:t>
                            </w:r>
                            <w:r w:rsidRPr="00DB1E03">
                              <w:rPr>
                                <w:rFonts w:cs="David"/>
                                <w:rtl/>
                              </w:rPr>
                              <w:t>לא שגרתיות – על-פי הצורך</w:t>
                            </w:r>
                          </w:p>
                          <w:p w14:paraId="17E3D072" w14:textId="77777777" w:rsidR="00A17214" w:rsidRPr="002F7EC0" w:rsidRDefault="00A17214" w:rsidP="00A17214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Davi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9C068B4" w14:textId="77777777" w:rsidR="00A17214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57D7937" w14:textId="77777777" w:rsidR="00A17214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82DB1"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קורות חיים יש לשלוח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לדוא"ל: </w:t>
                            </w:r>
                            <w:hyperlink r:id="rId7" w:history="1">
                              <w:r w:rsidRPr="009D3A5B">
                                <w:rPr>
                                  <w:rStyle w:val="Hyperlink"/>
                                  <w:rFonts w:cs="David"/>
                                  <w:b/>
                                  <w:bCs/>
                                  <w:sz w:val="28"/>
                                  <w:szCs w:val="28"/>
                                </w:rPr>
                                <w:t>hr@sce.ac.il</w:t>
                              </w:r>
                            </w:hyperlink>
                          </w:p>
                          <w:p w14:paraId="399FF2D2" w14:textId="77777777" w:rsidR="00A17214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3332D6" w14:textId="77777777" w:rsidR="00A17214" w:rsidRDefault="00A17214" w:rsidP="00A1721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F321FB2" w14:textId="77777777" w:rsidR="00A17214" w:rsidRDefault="00A17214" w:rsidP="00A17214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8533D">
                              <w:rPr>
                                <w:rFonts w:cs="Davi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6143AD5" wp14:editId="7121BCEA">
                                  <wp:extent cx="6010275" cy="552450"/>
                                  <wp:effectExtent l="0" t="0" r="9525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02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C96F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48.75pt;margin-top:13.85pt;width:517.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" strokeweight="2.25pt">
                <v:shadow on="t" offset="-6pt,-6pt"/>
                <v:textbox>
                  <w:txbxContent>
                    <w:p w14:paraId="7E97524F" w14:textId="77777777" w:rsidR="00A17214" w:rsidRPr="00933AE3" w:rsidRDefault="00A17214" w:rsidP="00A17214">
                      <w:pPr>
                        <w:pStyle w:val="8"/>
                        <w:rPr>
                          <w:rFonts w:cs="David"/>
                          <w:i/>
                          <w:iCs/>
                          <w:noProof w:val="0"/>
                          <w:sz w:val="36"/>
                          <w:szCs w:val="36"/>
                        </w:rPr>
                      </w:pPr>
                      <w:r>
                        <w:rPr>
                          <w:rFonts w:cs="David"/>
                          <w:i/>
                          <w:iCs/>
                          <w:noProof w:val="0"/>
                          <w:sz w:val="36"/>
                          <w:szCs w:val="36"/>
                          <w:rtl/>
                        </w:rPr>
                        <w:t>מכרז</w:t>
                      </w:r>
                      <w:r>
                        <w:rPr>
                          <w:rFonts w:cs="David" w:hint="cs"/>
                          <w:i/>
                          <w:iCs/>
                          <w:noProof w:val="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33AE3">
                        <w:rPr>
                          <w:rFonts w:cs="David"/>
                          <w:i/>
                          <w:iCs/>
                          <w:noProof w:val="0"/>
                          <w:sz w:val="36"/>
                          <w:szCs w:val="36"/>
                          <w:rtl/>
                        </w:rPr>
                        <w:t>לתפקיד:</w:t>
                      </w:r>
                    </w:p>
                    <w:p w14:paraId="0E3DA6D3" w14:textId="77777777" w:rsidR="00A17214" w:rsidRPr="00CB6EA5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6E35A585" w14:textId="77777777" w:rsidR="00A17214" w:rsidRPr="00504F28" w:rsidRDefault="00A17214" w:rsidP="00A17214">
                      <w:pPr>
                        <w:pStyle w:val="8"/>
                        <w:jc w:val="left"/>
                        <w:rPr>
                          <w:rFonts w:cs="David"/>
                          <w:b w:val="0"/>
                          <w:bCs w:val="0"/>
                          <w:sz w:val="16"/>
                          <w:szCs w:val="16"/>
                          <w:rtl/>
                        </w:rPr>
                      </w:pPr>
                    </w:p>
                    <w:p w14:paraId="1B1BDA5A" w14:textId="50BEEE47" w:rsidR="00A17214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</w:pPr>
                      <w:r w:rsidRPr="003751B6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>רכז/ת</w:t>
                      </w:r>
                      <w:r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 xml:space="preserve"> </w:t>
                      </w:r>
                      <w:r w:rsidRPr="003751B6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 xml:space="preserve">ביחידה </w:t>
                      </w:r>
                      <w:r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>לקשרים אקדמיים בינלאומיים</w:t>
                      </w:r>
                      <w:r w:rsidRPr="003751B6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 xml:space="preserve"> </w:t>
                      </w:r>
                    </w:p>
                    <w:p w14:paraId="16946C10" w14:textId="77777777" w:rsidR="00A17214" w:rsidRPr="003751B6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</w:pPr>
                      <w:r w:rsidRPr="003751B6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>(</w:t>
                      </w:r>
                      <w:r w:rsidRPr="003751B6">
                        <w:rPr>
                          <w:rFonts w:cs="David"/>
                          <w:b/>
                          <w:bCs/>
                          <w:sz w:val="48"/>
                          <w:szCs w:val="48"/>
                          <w:lang w:eastAsia="he-IL"/>
                        </w:rPr>
                        <w:t>International Office</w:t>
                      </w:r>
                      <w:r w:rsidRPr="003751B6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  <w:lang w:eastAsia="he-IL"/>
                        </w:rPr>
                        <w:t xml:space="preserve">) </w:t>
                      </w:r>
                    </w:p>
                    <w:p w14:paraId="57027296" w14:textId="77777777" w:rsidR="00A17214" w:rsidRPr="00DB1E03" w:rsidRDefault="00A17214" w:rsidP="00A17214">
                      <w:pPr>
                        <w:rPr>
                          <w:rFonts w:ascii="Arial" w:hAnsi="Arial" w:cs="David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13F2B6FE" w14:textId="77777777" w:rsidR="00A17214" w:rsidRDefault="00A17214" w:rsidP="00A17214">
                      <w:pPr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14:paraId="6162E139" w14:textId="77777777" w:rsidR="00A17214" w:rsidRDefault="00A17214" w:rsidP="00A17214">
                      <w:pPr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27114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תיאור התפקיד</w:t>
                      </w:r>
                      <w:r w:rsidRPr="00C27114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9673554" w14:textId="77777777" w:rsidR="00A17214" w:rsidRPr="00C27114" w:rsidRDefault="00A17214" w:rsidP="00A17214">
                      <w:pPr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775A763" w14:textId="77777777" w:rsidR="00A17214" w:rsidRDefault="00A17214" w:rsidP="00A17214">
                      <w:pPr>
                        <w:spacing w:line="360" w:lineRule="auto"/>
                        <w:ind w:left="499" w:right="720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ניהול אדמיניסטרטיב</w:t>
                      </w:r>
                      <w:r>
                        <w:rPr>
                          <w:rFonts w:cs="David" w:hint="eastAsia"/>
                          <w:rtl/>
                        </w:rPr>
                        <w:t>י</w:t>
                      </w:r>
                      <w:r>
                        <w:rPr>
                          <w:rFonts w:cs="David" w:hint="cs"/>
                          <w:rtl/>
                        </w:rPr>
                        <w:t xml:space="preserve"> של תכניות בינלאומיות (כגון </w:t>
                      </w:r>
                      <w:proofErr w:type="spellStart"/>
                      <w:r>
                        <w:rPr>
                          <w:rFonts w:cs="David" w:hint="cs"/>
                          <w:rtl/>
                        </w:rPr>
                        <w:t>תוכניות</w:t>
                      </w:r>
                      <w:proofErr w:type="spellEnd"/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 w:hint="cs"/>
                          <w:rtl/>
                        </w:rPr>
                        <w:t>ארסמוס</w:t>
                      </w:r>
                      <w:proofErr w:type="spellEnd"/>
                      <w:r>
                        <w:rPr>
                          <w:rFonts w:cs="David" w:hint="cs"/>
                          <w:rtl/>
                        </w:rPr>
                        <w:t>+ ) הכולל :</w:t>
                      </w:r>
                    </w:p>
                    <w:p w14:paraId="77A372ED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עבודה עם ראש היחידה לקשרים אקדמיים בינלאומיי</w:t>
                      </w:r>
                      <w:r>
                        <w:rPr>
                          <w:rFonts w:cs="David" w:hint="eastAsia"/>
                          <w:rtl/>
                        </w:rPr>
                        <w:t>ם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  <w:p w14:paraId="020B4377" w14:textId="295E78A8" w:rsidR="00B87149" w:rsidRDefault="00B87149" w:rsidP="00B87149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 w:rsidRPr="00B87149">
                        <w:rPr>
                          <w:rFonts w:cs="David"/>
                          <w:rtl/>
                        </w:rPr>
                        <w:t>קשר שוטף עם משרדים בינלאומיים בישראל ובעולם</w:t>
                      </w:r>
                    </w:p>
                    <w:p w14:paraId="5966FF5B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השתתפות בכנסים שונים בארץ ובעולם</w:t>
                      </w:r>
                    </w:p>
                    <w:p w14:paraId="5F5F1CAD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ליווי, סיוע ותמיכה מנהלית לחברי סגל בהגשת תכניות בינלאומיות</w:t>
                      </w:r>
                    </w:p>
                    <w:p w14:paraId="5EDBF1C9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ליווי וטיפול בסטודנטים ובמרצים מהמכללה במסגרת חילופי סטודנטים וסגל לחו"ל </w:t>
                      </w:r>
                    </w:p>
                    <w:p w14:paraId="36D79D2A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ליווי וטיפול בסטודנטים ובמרצים מחו"ל המגיעים להתארח במכללה</w:t>
                      </w:r>
                    </w:p>
                    <w:p w14:paraId="08B51261" w14:textId="77777777" w:rsidR="00A172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קשר שוטף מול אגף הכספים בכל האמור בסוגיות תקציביות כספיות של התכניות השונות</w:t>
                      </w:r>
                    </w:p>
                    <w:p w14:paraId="258EB69B" w14:textId="77777777" w:rsidR="00A17214" w:rsidRPr="00A17214" w:rsidRDefault="00A17214" w:rsidP="00A17214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cs="David"/>
                          <w:b w:val="0"/>
                          <w:bCs w:val="0"/>
                          <w:noProof w:val="0"/>
                          <w:sz w:val="24"/>
                          <w:szCs w:val="24"/>
                          <w:lang w:eastAsia="en-US"/>
                        </w:rPr>
                      </w:pPr>
                      <w:r w:rsidRPr="00A17214">
                        <w:rPr>
                          <w:rFonts w:cs="David" w:hint="cs"/>
                          <w:b w:val="0"/>
                          <w:bCs w:val="0"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>העבודה תתבצע בקמפוס באר שבע ותכלול נסיעות לקמפוס אשדוד על-פי הצורך</w:t>
                      </w:r>
                    </w:p>
                    <w:p w14:paraId="6F0027F4" w14:textId="6D3B0837" w:rsidR="00A17214" w:rsidRPr="00A17214" w:rsidRDefault="00055407" w:rsidP="0005540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cs="David"/>
                          <w:b w:val="0"/>
                          <w:bCs w:val="0"/>
                          <w:noProof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cs="David" w:hint="cs"/>
                          <w:b w:val="0"/>
                          <w:bCs w:val="0"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>היקף העסקה - 50% משרה</w:t>
                      </w:r>
                      <w:bookmarkStart w:id="1" w:name="_GoBack"/>
                      <w:bookmarkEnd w:id="1"/>
                    </w:p>
                    <w:p w14:paraId="7409BF10" w14:textId="77777777" w:rsidR="00A17214" w:rsidRPr="00A17214" w:rsidRDefault="00A17214" w:rsidP="00A17214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cs="David"/>
                          <w:b w:val="0"/>
                          <w:bCs w:val="0"/>
                          <w:noProof w:val="0"/>
                          <w:sz w:val="24"/>
                          <w:szCs w:val="24"/>
                          <w:lang w:eastAsia="en-US"/>
                        </w:rPr>
                      </w:pPr>
                      <w:r w:rsidRPr="00A17214">
                        <w:rPr>
                          <w:rFonts w:cs="David" w:hint="cs"/>
                          <w:b w:val="0"/>
                          <w:bCs w:val="0"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 xml:space="preserve">איוש המשרה - </w:t>
                      </w:r>
                      <w:proofErr w:type="spellStart"/>
                      <w:r w:rsidRPr="00A17214">
                        <w:rPr>
                          <w:rFonts w:cs="David" w:hint="cs"/>
                          <w:b w:val="0"/>
                          <w:bCs w:val="0"/>
                          <w:noProof w:val="0"/>
                          <w:sz w:val="24"/>
                          <w:szCs w:val="24"/>
                          <w:rtl/>
                          <w:lang w:eastAsia="en-US"/>
                        </w:rPr>
                        <w:t>מיידי</w:t>
                      </w:r>
                      <w:proofErr w:type="spellEnd"/>
                    </w:p>
                    <w:p w14:paraId="34F3B9BB" w14:textId="77777777" w:rsidR="00A17214" w:rsidRPr="00DB1E03" w:rsidRDefault="00A17214" w:rsidP="00A17214">
                      <w:pPr>
                        <w:spacing w:line="360" w:lineRule="auto"/>
                        <w:rPr>
                          <w:rFonts w:cs="David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</w:pPr>
                    </w:p>
                    <w:p w14:paraId="05290A96" w14:textId="77777777" w:rsidR="00A17214" w:rsidRPr="00C27114" w:rsidRDefault="00A17214" w:rsidP="00A17214">
                      <w:pPr>
                        <w:spacing w:line="360" w:lineRule="auto"/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27114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דרישות התפקיד:</w:t>
                      </w:r>
                    </w:p>
                    <w:p w14:paraId="1287D331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 w:rsidRPr="00DB1E03">
                        <w:rPr>
                          <w:rFonts w:cs="David" w:hint="cs"/>
                          <w:rtl/>
                        </w:rPr>
                        <w:t xml:space="preserve">תואר אקדמי </w:t>
                      </w:r>
                      <w:r w:rsidRPr="00DB1E03">
                        <w:rPr>
                          <w:rFonts w:cs="David"/>
                          <w:rtl/>
                        </w:rPr>
                        <w:t>–</w:t>
                      </w:r>
                      <w:r w:rsidRPr="00DB1E03">
                        <w:rPr>
                          <w:rFonts w:cs="David" w:hint="cs"/>
                          <w:rtl/>
                        </w:rPr>
                        <w:t xml:space="preserve"> חובה; תואר בתחום הניהול  או המדע </w:t>
                      </w:r>
                      <w:r w:rsidRPr="00DB1E03">
                        <w:rPr>
                          <w:rFonts w:cs="David"/>
                          <w:rtl/>
                        </w:rPr>
                        <w:t>–</w:t>
                      </w:r>
                      <w:r w:rsidRPr="00DB1E03">
                        <w:rPr>
                          <w:rFonts w:cs="David" w:hint="cs"/>
                          <w:rtl/>
                        </w:rPr>
                        <w:t xml:space="preserve"> יתרון</w:t>
                      </w:r>
                    </w:p>
                    <w:p w14:paraId="7FBDC933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 w:rsidRPr="00C27114">
                        <w:rPr>
                          <w:rFonts w:cs="David" w:hint="cs"/>
                          <w:rtl/>
                        </w:rPr>
                        <w:t xml:space="preserve">ניסיון בתפקיד במסגרת מוסד אקדמי וניסיון </w:t>
                      </w:r>
                      <w:r w:rsidRPr="00DB1E03">
                        <w:rPr>
                          <w:rFonts w:cs="David" w:hint="cs"/>
                          <w:rtl/>
                        </w:rPr>
                        <w:t>בתפקיד דומה</w:t>
                      </w:r>
                      <w:r w:rsidRPr="00C27114">
                        <w:rPr>
                          <w:rFonts w:cs="David" w:hint="cs"/>
                          <w:rtl/>
                        </w:rPr>
                        <w:t xml:space="preserve"> - יתרון</w:t>
                      </w:r>
                    </w:p>
                    <w:p w14:paraId="2EDCB7E4" w14:textId="77777777" w:rsidR="00A17214" w:rsidRPr="00C27114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 w:rsidRPr="00C27114">
                        <w:rPr>
                          <w:rFonts w:cs="David" w:hint="cs"/>
                          <w:rtl/>
                        </w:rPr>
                        <w:t xml:space="preserve">עבודה בסביבה ממוחשבת, שליטה מלאה ביישומי  </w:t>
                      </w:r>
                      <w:r w:rsidRPr="00C27114">
                        <w:rPr>
                          <w:rFonts w:cs="David" w:hint="cs"/>
                        </w:rPr>
                        <w:t>O</w:t>
                      </w:r>
                      <w:r w:rsidRPr="00C27114">
                        <w:rPr>
                          <w:rFonts w:cs="David"/>
                        </w:rPr>
                        <w:t>ffice</w:t>
                      </w:r>
                      <w:r w:rsidRPr="00C27114">
                        <w:rPr>
                          <w:rFonts w:cs="David" w:hint="cs"/>
                          <w:rtl/>
                        </w:rPr>
                        <w:t xml:space="preserve"> ובמערכות אינטרנט </w:t>
                      </w:r>
                      <w:r w:rsidRPr="00C27114">
                        <w:rPr>
                          <w:rFonts w:cs="David"/>
                          <w:rtl/>
                        </w:rPr>
                        <w:t>–</w:t>
                      </w:r>
                      <w:r w:rsidRPr="00C27114">
                        <w:rPr>
                          <w:rFonts w:cs="David" w:hint="cs"/>
                          <w:rtl/>
                        </w:rPr>
                        <w:t xml:space="preserve"> חובה</w:t>
                      </w:r>
                    </w:p>
                    <w:p w14:paraId="64878429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 w:rsidRPr="00C27114">
                        <w:rPr>
                          <w:rFonts w:cs="David" w:hint="cs"/>
                          <w:rtl/>
                        </w:rPr>
                        <w:t xml:space="preserve">יכולת ניסוח וביטוי </w:t>
                      </w:r>
                      <w:r w:rsidRPr="00DB1E03">
                        <w:rPr>
                          <w:rFonts w:cs="David" w:hint="cs"/>
                          <w:rtl/>
                        </w:rPr>
                        <w:t>בעל פה ו</w:t>
                      </w:r>
                      <w:r w:rsidRPr="00DB1E03">
                        <w:rPr>
                          <w:rFonts w:cs="David"/>
                          <w:rtl/>
                        </w:rPr>
                        <w:t>בכתב</w:t>
                      </w:r>
                      <w:r w:rsidRPr="00C27114">
                        <w:rPr>
                          <w:rFonts w:cs="David" w:hint="cs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rtl/>
                        </w:rPr>
                        <w:t xml:space="preserve">בשפה העברית והאנגלית </w:t>
                      </w:r>
                      <w:r w:rsidRPr="00C27114">
                        <w:rPr>
                          <w:rFonts w:cs="David" w:hint="cs"/>
                          <w:rtl/>
                        </w:rPr>
                        <w:t xml:space="preserve">ברמה גבוהה מאוד </w:t>
                      </w:r>
                    </w:p>
                    <w:p w14:paraId="3DE60D09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</w:rPr>
                      </w:pPr>
                      <w:r w:rsidRPr="00DB1E03">
                        <w:rPr>
                          <w:rFonts w:cs="David"/>
                          <w:rtl/>
                        </w:rPr>
                        <w:t>יוזמה</w:t>
                      </w:r>
                      <w:r w:rsidRPr="00DB1E03">
                        <w:rPr>
                          <w:rFonts w:cs="David" w:hint="cs"/>
                          <w:rtl/>
                        </w:rPr>
                        <w:t>,</w:t>
                      </w:r>
                      <w:r w:rsidRPr="00DB1E03">
                        <w:rPr>
                          <w:rFonts w:cs="David"/>
                          <w:rtl/>
                        </w:rPr>
                        <w:t xml:space="preserve"> </w:t>
                      </w:r>
                      <w:r w:rsidRPr="00DB1E03">
                        <w:rPr>
                          <w:rFonts w:cs="David" w:hint="cs"/>
                          <w:rtl/>
                        </w:rPr>
                        <w:t xml:space="preserve">תודעת שירות גבוהה ויחסי אנוש מעולים, </w:t>
                      </w:r>
                      <w:r w:rsidRPr="00DB1E03">
                        <w:rPr>
                          <w:rFonts w:cs="David"/>
                          <w:rtl/>
                        </w:rPr>
                        <w:t>כושר ארגון</w:t>
                      </w:r>
                      <w:r w:rsidRPr="00DB1E03">
                        <w:rPr>
                          <w:rFonts w:cs="David" w:hint="cs"/>
                          <w:rtl/>
                        </w:rPr>
                        <w:t>, אחריות, יסודיות ודייקנות, אמינ</w:t>
                      </w:r>
                      <w:r>
                        <w:rPr>
                          <w:rFonts w:cs="David" w:hint="cs"/>
                          <w:rtl/>
                        </w:rPr>
                        <w:t>ות ודיסקרטיות</w:t>
                      </w:r>
                    </w:p>
                    <w:p w14:paraId="3D8EDA93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 w:rsidRPr="00DB1E03">
                        <w:rPr>
                          <w:rFonts w:cs="David" w:hint="cs"/>
                          <w:rtl/>
                        </w:rPr>
                        <w:t>יכולת עבודה עצמאית ויכולת עבודה בצוות</w:t>
                      </w:r>
                    </w:p>
                    <w:p w14:paraId="2C641E1C" w14:textId="77777777" w:rsidR="00A17214" w:rsidRPr="00DB1E03" w:rsidRDefault="00A17214" w:rsidP="00A1721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right="720"/>
                        <w:jc w:val="both"/>
                        <w:rPr>
                          <w:rFonts w:cs="David"/>
                          <w:rtl/>
                        </w:rPr>
                      </w:pPr>
                      <w:r w:rsidRPr="00DB1E03">
                        <w:rPr>
                          <w:rFonts w:cs="David"/>
                          <w:rtl/>
                        </w:rPr>
                        <w:t xml:space="preserve">נכונות לעבודה בשעות </w:t>
                      </w:r>
                      <w:r w:rsidRPr="00DB1E03">
                        <w:rPr>
                          <w:rFonts w:cs="David" w:hint="cs"/>
                          <w:rtl/>
                        </w:rPr>
                        <w:t>נוספות ו</w:t>
                      </w:r>
                      <w:r w:rsidRPr="00DB1E03">
                        <w:rPr>
                          <w:rFonts w:cs="David"/>
                          <w:rtl/>
                        </w:rPr>
                        <w:t>לא שגרתיות – על-פי הצורך</w:t>
                      </w:r>
                    </w:p>
                    <w:p w14:paraId="17E3D072" w14:textId="77777777" w:rsidR="00A17214" w:rsidRPr="002F7EC0" w:rsidRDefault="00A17214" w:rsidP="00A17214">
                      <w:pPr>
                        <w:spacing w:line="360" w:lineRule="auto"/>
                        <w:ind w:left="720"/>
                        <w:rPr>
                          <w:rFonts w:ascii="Arial" w:hAnsi="Arial" w:cs="David"/>
                          <w:sz w:val="16"/>
                          <w:szCs w:val="16"/>
                          <w:rtl/>
                        </w:rPr>
                      </w:pPr>
                    </w:p>
                    <w:p w14:paraId="19C068B4" w14:textId="77777777" w:rsidR="00A17214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57D7937" w14:textId="77777777" w:rsidR="00A17214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82DB1"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קורות חיים יש לשלוח </w:t>
                      </w:r>
                      <w:r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לדוא"ל: </w:t>
                      </w:r>
                      <w:hyperlink r:id="rId9" w:history="1">
                        <w:r w:rsidRPr="009D3A5B">
                          <w:rPr>
                            <w:rStyle w:val="Hyperlink"/>
                            <w:rFonts w:cs="David"/>
                            <w:b/>
                            <w:bCs/>
                            <w:sz w:val="28"/>
                            <w:szCs w:val="28"/>
                          </w:rPr>
                          <w:t>hr@sce.ac.il</w:t>
                        </w:r>
                      </w:hyperlink>
                    </w:p>
                    <w:p w14:paraId="399FF2D2" w14:textId="77777777" w:rsidR="00A17214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83332D6" w14:textId="77777777" w:rsidR="00A17214" w:rsidRDefault="00A17214" w:rsidP="00A17214">
                      <w:pPr>
                        <w:jc w:val="center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F321FB2" w14:textId="77777777" w:rsidR="00A17214" w:rsidRDefault="00A17214" w:rsidP="00A17214">
                      <w:pPr>
                        <w:spacing w:line="360" w:lineRule="auto"/>
                        <w:jc w:val="center"/>
                        <w:rPr>
                          <w:rFonts w:cs="David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8533D">
                        <w:rPr>
                          <w:rFonts w:cs="Davi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6143AD5" wp14:editId="7121BCEA">
                            <wp:extent cx="6010275" cy="552450"/>
                            <wp:effectExtent l="0" t="0" r="9525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02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81425" w:rsidRPr="004E276A" w:rsidSect="00B420E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3692" w14:textId="77777777" w:rsidR="007A32CE" w:rsidRDefault="007A32CE">
      <w:r>
        <w:separator/>
      </w:r>
    </w:p>
  </w:endnote>
  <w:endnote w:type="continuationSeparator" w:id="0">
    <w:p w14:paraId="1B1CA2A2" w14:textId="77777777" w:rsidR="007A32CE" w:rsidRDefault="007A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B1A8" w14:textId="77777777" w:rsidR="00BD6E20" w:rsidRDefault="004A4DD8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1DFE24" wp14:editId="3DABB04D">
          <wp:simplePos x="0" y="0"/>
          <wp:positionH relativeFrom="column">
            <wp:posOffset>-1143000</wp:posOffset>
          </wp:positionH>
          <wp:positionV relativeFrom="paragraph">
            <wp:posOffset>-466090</wp:posOffset>
          </wp:positionV>
          <wp:extent cx="7571105" cy="1101090"/>
          <wp:effectExtent l="0" t="0" r="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B114" w14:textId="77777777" w:rsidR="007A32CE" w:rsidRDefault="007A32CE">
      <w:r>
        <w:separator/>
      </w:r>
    </w:p>
  </w:footnote>
  <w:footnote w:type="continuationSeparator" w:id="0">
    <w:p w14:paraId="0298D2DB" w14:textId="77777777" w:rsidR="007A32CE" w:rsidRDefault="007A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B218" w14:textId="77777777" w:rsidR="00BD6E20" w:rsidRDefault="004A4DD8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60288" behindDoc="1" locked="0" layoutInCell="1" allowOverlap="1" wp14:anchorId="4F78D225" wp14:editId="6922B8F2">
          <wp:simplePos x="0" y="0"/>
          <wp:positionH relativeFrom="column">
            <wp:posOffset>-1143000</wp:posOffset>
          </wp:positionH>
          <wp:positionV relativeFrom="paragraph">
            <wp:posOffset>-687705</wp:posOffset>
          </wp:positionV>
          <wp:extent cx="7620000" cy="11525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33343" w14:textId="77777777" w:rsidR="00BD6E20" w:rsidRPr="00434BE2" w:rsidRDefault="00BD6E20">
    <w:pPr>
      <w:pStyle w:val="a3"/>
      <w:rPr>
        <w:sz w:val="8"/>
        <w:szCs w:val="8"/>
        <w:rtl/>
      </w:rPr>
    </w:pPr>
  </w:p>
  <w:p w14:paraId="1B126496" w14:textId="77777777" w:rsidR="00BD6E20" w:rsidRDefault="0054542C" w:rsidP="00F20563">
    <w:pPr>
      <w:pStyle w:val="a3"/>
      <w:tabs>
        <w:tab w:val="clear" w:pos="8306"/>
        <w:tab w:val="right" w:pos="9157"/>
      </w:tabs>
      <w:ind w:right="-851" w:hanging="874"/>
    </w:pPr>
    <w:r>
      <w:rPr>
        <w:rFonts w:cs="Arial Unicode MS" w:hint="cs"/>
        <w:b/>
        <w:bCs/>
        <w:color w:val="669900"/>
        <w:rtl/>
      </w:rPr>
      <w:t>אגף</w:t>
    </w:r>
    <w:r w:rsidR="00BD6E20" w:rsidRPr="0070185C">
      <w:rPr>
        <w:rFonts w:cs="Arial Unicode MS"/>
        <w:b/>
        <w:bCs/>
        <w:color w:val="669900"/>
        <w:rtl/>
      </w:rPr>
      <w:t xml:space="preserve"> משאבי אנוש</w:t>
    </w:r>
    <w:r w:rsidR="00F20563">
      <w:rPr>
        <w:rFonts w:cs="David"/>
        <w:b/>
        <w:bCs/>
        <w:color w:val="669900"/>
        <w:rtl/>
      </w:rPr>
      <w:tab/>
    </w:r>
    <w:r w:rsidR="00BD6E20">
      <w:rPr>
        <w:rFonts w:cs="David"/>
        <w:b/>
        <w:bCs/>
        <w:color w:val="669900"/>
        <w:rtl/>
      </w:rPr>
      <w:t xml:space="preserve">                </w:t>
    </w:r>
    <w:r w:rsidR="00BD6E20" w:rsidRPr="0070185C">
      <w:rPr>
        <w:rFonts w:cs="David"/>
        <w:b/>
        <w:bCs/>
        <w:color w:val="669900"/>
        <w:rtl/>
      </w:rPr>
      <w:tab/>
    </w:r>
    <w:r w:rsidR="00BD6E20">
      <w:rPr>
        <w:rFonts w:cs="David"/>
        <w:b/>
        <w:bCs/>
        <w:color w:val="669900"/>
        <w:rtl/>
      </w:rPr>
      <w:t xml:space="preserve">      </w:t>
    </w:r>
    <w:r w:rsidR="00BD6E20" w:rsidRPr="0070185C">
      <w:rPr>
        <w:rFonts w:ascii="Arial Unicode MS" w:eastAsia="Arial Unicode MS" w:hAnsi="Arial Unicode MS" w:cs="Arial Unicode MS"/>
        <w:b/>
        <w:bCs/>
        <w:color w:val="669900"/>
      </w:rPr>
      <w:t>Human Resources D</w:t>
    </w:r>
    <w:r w:rsidR="00A412ED">
      <w:rPr>
        <w:rFonts w:ascii="Arial Unicode MS" w:eastAsia="Arial Unicode MS" w:hAnsi="Arial Unicode MS" w:cs="Arial Unicode MS"/>
        <w:b/>
        <w:bCs/>
        <w:color w:val="669900"/>
      </w:rPr>
      <w:t>ivision</w:t>
    </w:r>
  </w:p>
  <w:p w14:paraId="2BA9A0C4" w14:textId="77777777" w:rsidR="00BD6E20" w:rsidRDefault="00BD6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D5A"/>
    <w:multiLevelType w:val="hybridMultilevel"/>
    <w:tmpl w:val="E5E872A4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378776C4"/>
    <w:multiLevelType w:val="hybridMultilevel"/>
    <w:tmpl w:val="00BEB6DA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78CF"/>
    <w:multiLevelType w:val="hybridMultilevel"/>
    <w:tmpl w:val="E7C4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B5B94"/>
    <w:multiLevelType w:val="hybridMultilevel"/>
    <w:tmpl w:val="EA5A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DE9"/>
    <w:multiLevelType w:val="hybridMultilevel"/>
    <w:tmpl w:val="B9D8248E"/>
    <w:lvl w:ilvl="0" w:tplc="BA029296">
      <w:start w:val="1"/>
      <w:numFmt w:val="decimal"/>
      <w:lvlText w:val="%1)"/>
      <w:lvlJc w:val="left"/>
      <w:pPr>
        <w:ind w:left="34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67" w:hanging="360"/>
      </w:pPr>
    </w:lvl>
    <w:lvl w:ilvl="2" w:tplc="0409001B">
      <w:start w:val="1"/>
      <w:numFmt w:val="lowerRoman"/>
      <w:lvlText w:val="%3."/>
      <w:lvlJc w:val="right"/>
      <w:pPr>
        <w:ind w:left="1787" w:hanging="180"/>
      </w:pPr>
    </w:lvl>
    <w:lvl w:ilvl="3" w:tplc="0409000F">
      <w:start w:val="1"/>
      <w:numFmt w:val="decimal"/>
      <w:lvlText w:val="%4."/>
      <w:lvlJc w:val="left"/>
      <w:pPr>
        <w:ind w:left="2507" w:hanging="360"/>
      </w:pPr>
    </w:lvl>
    <w:lvl w:ilvl="4" w:tplc="04090019">
      <w:start w:val="1"/>
      <w:numFmt w:val="lowerLetter"/>
      <w:lvlText w:val="%5."/>
      <w:lvlJc w:val="left"/>
      <w:pPr>
        <w:ind w:left="3227" w:hanging="360"/>
      </w:pPr>
    </w:lvl>
    <w:lvl w:ilvl="5" w:tplc="0409001B">
      <w:start w:val="1"/>
      <w:numFmt w:val="lowerRoman"/>
      <w:lvlText w:val="%6."/>
      <w:lvlJc w:val="right"/>
      <w:pPr>
        <w:ind w:left="3947" w:hanging="180"/>
      </w:pPr>
    </w:lvl>
    <w:lvl w:ilvl="6" w:tplc="0409000F">
      <w:start w:val="1"/>
      <w:numFmt w:val="decimal"/>
      <w:lvlText w:val="%7."/>
      <w:lvlJc w:val="left"/>
      <w:pPr>
        <w:ind w:left="4667" w:hanging="360"/>
      </w:pPr>
    </w:lvl>
    <w:lvl w:ilvl="7" w:tplc="04090019">
      <w:start w:val="1"/>
      <w:numFmt w:val="lowerLetter"/>
      <w:lvlText w:val="%8."/>
      <w:lvlJc w:val="left"/>
      <w:pPr>
        <w:ind w:left="5387" w:hanging="360"/>
      </w:pPr>
    </w:lvl>
    <w:lvl w:ilvl="8" w:tplc="0409001B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7501688F"/>
    <w:multiLevelType w:val="hybridMultilevel"/>
    <w:tmpl w:val="0F3CBECC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E2"/>
    <w:rsid w:val="00043CD5"/>
    <w:rsid w:val="00055407"/>
    <w:rsid w:val="000843EB"/>
    <w:rsid w:val="000E6F2E"/>
    <w:rsid w:val="00110117"/>
    <w:rsid w:val="00113924"/>
    <w:rsid w:val="00115F37"/>
    <w:rsid w:val="00182DB1"/>
    <w:rsid w:val="001C53DC"/>
    <w:rsid w:val="001F3AC5"/>
    <w:rsid w:val="00222211"/>
    <w:rsid w:val="002C7929"/>
    <w:rsid w:val="0033445B"/>
    <w:rsid w:val="00381425"/>
    <w:rsid w:val="0039239B"/>
    <w:rsid w:val="003B64D7"/>
    <w:rsid w:val="003D2D99"/>
    <w:rsid w:val="00414F35"/>
    <w:rsid w:val="00421181"/>
    <w:rsid w:val="004275C2"/>
    <w:rsid w:val="00434BE2"/>
    <w:rsid w:val="00486B24"/>
    <w:rsid w:val="004A4DD8"/>
    <w:rsid w:val="004C1C8B"/>
    <w:rsid w:val="004C444B"/>
    <w:rsid w:val="004E276A"/>
    <w:rsid w:val="00544904"/>
    <w:rsid w:val="0054542C"/>
    <w:rsid w:val="005737CB"/>
    <w:rsid w:val="00595CAB"/>
    <w:rsid w:val="005C6D43"/>
    <w:rsid w:val="005D02A7"/>
    <w:rsid w:val="00624557"/>
    <w:rsid w:val="006878FB"/>
    <w:rsid w:val="006931F1"/>
    <w:rsid w:val="006A545B"/>
    <w:rsid w:val="006A5AD8"/>
    <w:rsid w:val="006C6741"/>
    <w:rsid w:val="006F1B5E"/>
    <w:rsid w:val="0070185C"/>
    <w:rsid w:val="007129D1"/>
    <w:rsid w:val="0074115E"/>
    <w:rsid w:val="00741E8C"/>
    <w:rsid w:val="007504BE"/>
    <w:rsid w:val="00760ABD"/>
    <w:rsid w:val="007629D9"/>
    <w:rsid w:val="007A32CE"/>
    <w:rsid w:val="007C220D"/>
    <w:rsid w:val="007E49DF"/>
    <w:rsid w:val="008007C0"/>
    <w:rsid w:val="0084751B"/>
    <w:rsid w:val="008652BD"/>
    <w:rsid w:val="008D1F91"/>
    <w:rsid w:val="008E0165"/>
    <w:rsid w:val="008E36AA"/>
    <w:rsid w:val="008F1870"/>
    <w:rsid w:val="00905D16"/>
    <w:rsid w:val="00945414"/>
    <w:rsid w:val="00960325"/>
    <w:rsid w:val="009922B0"/>
    <w:rsid w:val="009C174D"/>
    <w:rsid w:val="009D0705"/>
    <w:rsid w:val="009D3456"/>
    <w:rsid w:val="009D3A5B"/>
    <w:rsid w:val="00A041BB"/>
    <w:rsid w:val="00A17214"/>
    <w:rsid w:val="00A412ED"/>
    <w:rsid w:val="00A84A7E"/>
    <w:rsid w:val="00A90039"/>
    <w:rsid w:val="00AB270A"/>
    <w:rsid w:val="00AC7B42"/>
    <w:rsid w:val="00AE08AA"/>
    <w:rsid w:val="00AE532A"/>
    <w:rsid w:val="00B420E7"/>
    <w:rsid w:val="00B50DC7"/>
    <w:rsid w:val="00B87149"/>
    <w:rsid w:val="00BC0BA6"/>
    <w:rsid w:val="00BD60F0"/>
    <w:rsid w:val="00BD6E20"/>
    <w:rsid w:val="00C3690B"/>
    <w:rsid w:val="00C64E88"/>
    <w:rsid w:val="00C823DC"/>
    <w:rsid w:val="00C82E20"/>
    <w:rsid w:val="00C91E9A"/>
    <w:rsid w:val="00CB171B"/>
    <w:rsid w:val="00CE0589"/>
    <w:rsid w:val="00D1142F"/>
    <w:rsid w:val="00D2274E"/>
    <w:rsid w:val="00D40C22"/>
    <w:rsid w:val="00D65335"/>
    <w:rsid w:val="00D7557B"/>
    <w:rsid w:val="00E51BBC"/>
    <w:rsid w:val="00E7597A"/>
    <w:rsid w:val="00EA7906"/>
    <w:rsid w:val="00F06473"/>
    <w:rsid w:val="00F20563"/>
    <w:rsid w:val="00F229FB"/>
    <w:rsid w:val="00F233F6"/>
    <w:rsid w:val="00F33AEE"/>
    <w:rsid w:val="00F41E69"/>
    <w:rsid w:val="00F5229C"/>
    <w:rsid w:val="00FB3048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7B04C"/>
  <w15:docId w15:val="{1894F777-4770-4478-8752-0DAA6C2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9B"/>
    <w:pPr>
      <w:bidi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29D1"/>
    <w:pPr>
      <w:keepNext/>
      <w:jc w:val="center"/>
      <w:outlineLvl w:val="7"/>
    </w:pPr>
    <w:rPr>
      <w:rFonts w:cs="Miriam"/>
      <w:b/>
      <w:bCs/>
      <w:noProof/>
      <w:sz w:val="22"/>
      <w:szCs w:val="2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כותרת 8 תו"/>
    <w:basedOn w:val="a0"/>
    <w:link w:val="8"/>
    <w:locked/>
    <w:rsid w:val="009D3456"/>
    <w:rPr>
      <w:rFonts w:ascii="Calibri" w:hAnsi="Calibri" w:cs="Arial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34BE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434BE2"/>
    <w:rPr>
      <w:rFonts w:cs="Times New Roman"/>
      <w:sz w:val="24"/>
      <w:szCs w:val="24"/>
      <w:lang w:val="en-US" w:eastAsia="en-US" w:bidi="he-IL"/>
    </w:rPr>
  </w:style>
  <w:style w:type="paragraph" w:styleId="a5">
    <w:name w:val="footer"/>
    <w:basedOn w:val="a"/>
    <w:link w:val="a6"/>
    <w:uiPriority w:val="99"/>
    <w:rsid w:val="00434BE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locked/>
    <w:rsid w:val="009D3456"/>
    <w:rPr>
      <w:rFonts w:cs="Times New Roman"/>
      <w:sz w:val="24"/>
      <w:szCs w:val="24"/>
    </w:rPr>
  </w:style>
  <w:style w:type="character" w:styleId="Hyperlink">
    <w:name w:val="Hyperlink"/>
    <w:basedOn w:val="a0"/>
    <w:uiPriority w:val="99"/>
    <w:rsid w:val="007129D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60ABD"/>
    <w:pPr>
      <w:ind w:left="720"/>
    </w:pPr>
    <w:rPr>
      <w:rFonts w:cs="Miriam"/>
      <w:b/>
      <w:bCs/>
      <w:noProof/>
      <w:sz w:val="22"/>
      <w:szCs w:val="22"/>
      <w:lang w:eastAsia="he-IL"/>
    </w:rPr>
  </w:style>
  <w:style w:type="table" w:styleId="a8">
    <w:name w:val="Table Grid"/>
    <w:basedOn w:val="a1"/>
    <w:locked/>
    <w:rsid w:val="00381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sce.ac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@sce.ac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Moran Dehtear</cp:lastModifiedBy>
  <cp:revision>2</cp:revision>
  <dcterms:created xsi:type="dcterms:W3CDTF">2024-08-04T06:20:00Z</dcterms:created>
  <dcterms:modified xsi:type="dcterms:W3CDTF">2024-08-04T06:20:00Z</dcterms:modified>
</cp:coreProperties>
</file>